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37518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06296">
        <w:rPr>
          <w:b/>
          <w:i/>
          <w:sz w:val="22"/>
          <w:szCs w:val="22"/>
        </w:rPr>
        <w:t>Bc. Hana Jahodová, DiS.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37518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A57C5">
        <w:rPr>
          <w:b/>
          <w:i/>
          <w:sz w:val="22"/>
          <w:szCs w:val="22"/>
        </w:rPr>
        <w:t>prof.MUDr.Jaroslav Slaný,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A57C5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06296">
        <w:rPr>
          <w:b/>
          <w:i/>
          <w:sz w:val="22"/>
          <w:szCs w:val="22"/>
        </w:rPr>
        <w:t>Projekt restrukturalizace organizace CTCenter MaVe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7665">
              <w:rPr>
                <w:b/>
                <w:snapToGrid w:val="0"/>
                <w:color w:val="000000"/>
              </w:rPr>
            </w:r>
            <w:r w:rsidR="00E375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665">
              <w:rPr>
                <w:snapToGrid w:val="0"/>
                <w:color w:val="000000"/>
              </w:rPr>
            </w:r>
            <w:r w:rsidR="00E375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665">
              <w:rPr>
                <w:snapToGrid w:val="0"/>
                <w:color w:val="000000"/>
              </w:rPr>
            </w:r>
            <w:r w:rsidR="00E375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665">
              <w:rPr>
                <w:snapToGrid w:val="0"/>
                <w:color w:val="000000"/>
              </w:rPr>
            </w:r>
            <w:r w:rsidR="00E375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7665">
              <w:rPr>
                <w:b/>
                <w:snapToGrid w:val="0"/>
                <w:color w:val="000000"/>
              </w:rPr>
            </w:r>
            <w:r w:rsidR="00E375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665">
              <w:rPr>
                <w:snapToGrid w:val="0"/>
                <w:color w:val="000000"/>
              </w:rPr>
            </w:r>
            <w:r w:rsidR="00E375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665">
              <w:rPr>
                <w:snapToGrid w:val="0"/>
                <w:color w:val="000000"/>
              </w:rPr>
            </w:r>
            <w:r w:rsidR="00E375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665">
              <w:rPr>
                <w:snapToGrid w:val="0"/>
                <w:color w:val="000000"/>
              </w:rPr>
            </w:r>
            <w:r w:rsidR="00E375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665">
              <w:rPr>
                <w:snapToGrid w:val="0"/>
                <w:color w:val="000000"/>
              </w:rPr>
            </w:r>
            <w:r w:rsidR="00E375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7665">
              <w:rPr>
                <w:b/>
                <w:snapToGrid w:val="0"/>
                <w:color w:val="000000"/>
              </w:rPr>
            </w:r>
            <w:r w:rsidR="00E375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665">
              <w:rPr>
                <w:snapToGrid w:val="0"/>
                <w:color w:val="000000"/>
              </w:rPr>
            </w:r>
            <w:r w:rsidR="00E375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665">
              <w:rPr>
                <w:snapToGrid w:val="0"/>
                <w:color w:val="000000"/>
              </w:rPr>
            </w:r>
            <w:r w:rsidR="00E375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665">
              <w:rPr>
                <w:snapToGrid w:val="0"/>
                <w:color w:val="000000"/>
              </w:rPr>
            </w:r>
            <w:r w:rsidR="00E375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7665">
              <w:rPr>
                <w:b/>
                <w:snapToGrid w:val="0"/>
                <w:color w:val="000000"/>
              </w:rPr>
            </w:r>
            <w:r w:rsidR="00E375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665">
              <w:rPr>
                <w:snapToGrid w:val="0"/>
                <w:color w:val="000000"/>
              </w:rPr>
            </w:r>
            <w:r w:rsidR="00E375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665">
              <w:rPr>
                <w:snapToGrid w:val="0"/>
                <w:color w:val="000000"/>
              </w:rPr>
            </w:r>
            <w:r w:rsidR="00E375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665">
              <w:rPr>
                <w:snapToGrid w:val="0"/>
                <w:color w:val="000000"/>
              </w:rPr>
            </w:r>
            <w:r w:rsidR="00E375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665">
              <w:rPr>
                <w:snapToGrid w:val="0"/>
                <w:color w:val="000000"/>
              </w:rPr>
            </w:r>
            <w:r w:rsidR="00E375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665">
              <w:rPr>
                <w:snapToGrid w:val="0"/>
                <w:color w:val="000000"/>
              </w:rPr>
            </w:r>
            <w:r w:rsidR="00E375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7665">
              <w:rPr>
                <w:b/>
                <w:snapToGrid w:val="0"/>
                <w:color w:val="000000"/>
              </w:rPr>
            </w:r>
            <w:r w:rsidR="00E375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665">
              <w:rPr>
                <w:snapToGrid w:val="0"/>
                <w:color w:val="000000"/>
              </w:rPr>
            </w:r>
            <w:r w:rsidR="00E375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665">
              <w:rPr>
                <w:snapToGrid w:val="0"/>
                <w:color w:val="000000"/>
              </w:rPr>
            </w:r>
            <w:r w:rsidR="00E375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665">
              <w:rPr>
                <w:snapToGrid w:val="0"/>
                <w:color w:val="000000"/>
              </w:rPr>
            </w:r>
            <w:r w:rsidR="00E375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665">
              <w:rPr>
                <w:snapToGrid w:val="0"/>
                <w:color w:val="000000"/>
              </w:rPr>
            </w:r>
            <w:r w:rsidR="00E375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665">
              <w:rPr>
                <w:snapToGrid w:val="0"/>
                <w:color w:val="000000"/>
              </w:rPr>
            </w:r>
            <w:r w:rsidR="00E375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665">
              <w:rPr>
                <w:snapToGrid w:val="0"/>
                <w:color w:val="000000"/>
              </w:rPr>
            </w:r>
            <w:r w:rsidR="00E375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7665">
              <w:rPr>
                <w:b/>
                <w:snapToGrid w:val="0"/>
                <w:color w:val="000000"/>
              </w:rPr>
            </w:r>
            <w:r w:rsidR="00E375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665">
              <w:rPr>
                <w:snapToGrid w:val="0"/>
                <w:color w:val="000000"/>
              </w:rPr>
            </w:r>
            <w:r w:rsidR="00E375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665">
              <w:rPr>
                <w:snapToGrid w:val="0"/>
                <w:color w:val="000000"/>
              </w:rPr>
            </w:r>
            <w:r w:rsidR="00E375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665">
              <w:rPr>
                <w:snapToGrid w:val="0"/>
                <w:color w:val="000000"/>
              </w:rPr>
            </w:r>
            <w:r w:rsidR="00E375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665">
              <w:rPr>
                <w:snapToGrid w:val="0"/>
                <w:color w:val="000000"/>
              </w:rPr>
            </w:r>
            <w:r w:rsidR="00E375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7665">
              <w:rPr>
                <w:snapToGrid w:val="0"/>
                <w:color w:val="000000"/>
              </w:rPr>
            </w:r>
            <w:r w:rsidR="00E375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A7665">
              <w:rPr>
                <w:b/>
                <w:noProof/>
                <w:snapToGrid w:val="0"/>
                <w:color w:val="000000"/>
              </w:rPr>
              <w:t>28</w:t>
            </w:r>
            <w:bookmarkStart w:id="8" w:name="_GoBack"/>
            <w:bookmarkEnd w:id="8"/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F01142" w:rsidRPr="00F01142" w:rsidRDefault="001C1C93" w:rsidP="00F0114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01142" w:rsidRPr="00F01142">
        <w:rPr>
          <w:i/>
        </w:rPr>
        <w:t>Diplomovou práci hodnotím kladně, stejně jako spolupráci s diplomantkou. K DP nemám zásadních připomínek.</w:t>
      </w:r>
    </w:p>
    <w:p w:rsidR="00845B98" w:rsidRPr="00AE58C9" w:rsidRDefault="00F01142" w:rsidP="00F01142">
      <w:pPr>
        <w:rPr>
          <w:i/>
        </w:rPr>
      </w:pPr>
      <w:r w:rsidRPr="00F01142">
        <w:rPr>
          <w:i/>
        </w:rPr>
        <w:t>Kladu otázku, a to, jaká je perspektiva realizace projektu, řešeného touto DP?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37518">
        <w:rPr>
          <w:i/>
        </w:rPr>
      </w:r>
      <w:r w:rsidR="00E3751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37518">
        <w:rPr>
          <w:i/>
        </w:rPr>
      </w:r>
      <w:r w:rsidR="00E3751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A57C5">
        <w:rPr>
          <w:i/>
          <w:noProof/>
        </w:rPr>
        <w:t>1.5.2017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37518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518" w:rsidRDefault="00E37518">
      <w:r>
        <w:separator/>
      </w:r>
    </w:p>
  </w:endnote>
  <w:endnote w:type="continuationSeparator" w:id="0">
    <w:p w:rsidR="00E37518" w:rsidRDefault="00E37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518" w:rsidRDefault="00E37518">
      <w:r>
        <w:separator/>
      </w:r>
    </w:p>
  </w:footnote>
  <w:footnote w:type="continuationSeparator" w:id="0">
    <w:p w:rsidR="00E37518" w:rsidRDefault="00E37518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5B90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A7665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4F6362"/>
    <w:rsid w:val="005306E6"/>
    <w:rsid w:val="005358E6"/>
    <w:rsid w:val="00566326"/>
    <w:rsid w:val="00580F5F"/>
    <w:rsid w:val="005910F7"/>
    <w:rsid w:val="00591991"/>
    <w:rsid w:val="005A16E2"/>
    <w:rsid w:val="005A3124"/>
    <w:rsid w:val="005A57C5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55FBF"/>
    <w:rsid w:val="00C70E25"/>
    <w:rsid w:val="00C72298"/>
    <w:rsid w:val="00C9306F"/>
    <w:rsid w:val="00CB4E27"/>
    <w:rsid w:val="00CD0E03"/>
    <w:rsid w:val="00CD1219"/>
    <w:rsid w:val="00CE4F35"/>
    <w:rsid w:val="00D06296"/>
    <w:rsid w:val="00D4690F"/>
    <w:rsid w:val="00D6236E"/>
    <w:rsid w:val="00DD4A7E"/>
    <w:rsid w:val="00DF1948"/>
    <w:rsid w:val="00DF2926"/>
    <w:rsid w:val="00E1292E"/>
    <w:rsid w:val="00E366A1"/>
    <w:rsid w:val="00E37518"/>
    <w:rsid w:val="00E70B85"/>
    <w:rsid w:val="00E70D63"/>
    <w:rsid w:val="00E725B3"/>
    <w:rsid w:val="00F01142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6077DF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75F2EF2-28FF-4967-93AB-C796ED66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498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N_asus_6</cp:lastModifiedBy>
  <cp:revision>4</cp:revision>
  <cp:lastPrinted>2014-07-24T08:52:00Z</cp:lastPrinted>
  <dcterms:created xsi:type="dcterms:W3CDTF">2017-04-25T12:05:00Z</dcterms:created>
  <dcterms:modified xsi:type="dcterms:W3CDTF">2017-04-29T07:08:00Z</dcterms:modified>
</cp:coreProperties>
</file>