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F519A" w:rsidP="00DC6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r w:rsidR="00DC6B2F">
              <w:rPr>
                <w:sz w:val="22"/>
                <w:szCs w:val="22"/>
              </w:rPr>
              <w:t>Matulová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F51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rodinného prostředí v pěstounské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F51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F51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B0111A190011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F51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14D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14D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14D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14D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14D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14D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54C34" w:rsidP="00924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tvoří východiska pro část empirickou, avšak shledávám zde slabší stránky v analýze a syntéze výzkumného problému. </w:t>
            </w:r>
          </w:p>
          <w:p w:rsidR="00654C34" w:rsidRPr="00C50B27" w:rsidRDefault="00654C34" w:rsidP="00924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teoretické části práce autorka pracuje s vhodnou odbornou literaturou, avšak jsou přítomny dlouhé pasáže, které jsou čerpány pouze z jednoho zdroje. </w:t>
            </w:r>
          </w:p>
          <w:p w:rsidR="00B411DB" w:rsidRDefault="004924BB" w:rsidP="00924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výzkumného šetření i následná prezentace výsledků jednotlivých fází kódování je přehledně popsána. </w:t>
            </w:r>
            <w:r w:rsidR="00924654">
              <w:rPr>
                <w:sz w:val="22"/>
                <w:szCs w:val="22"/>
              </w:rPr>
              <w:t>Auto</w:t>
            </w:r>
            <w:r w:rsidR="00DC6B2F">
              <w:rPr>
                <w:sz w:val="22"/>
                <w:szCs w:val="22"/>
              </w:rPr>
              <w:t>rka zvolila výzkumný soubor</w:t>
            </w:r>
            <w:r w:rsidR="00924654">
              <w:rPr>
                <w:sz w:val="22"/>
                <w:szCs w:val="22"/>
              </w:rPr>
              <w:t xml:space="preserve"> respondentů, jak ze zprostředkované pěstounské péče, tak nezprostředkované. </w:t>
            </w:r>
            <w:r w:rsidR="00DC6B2F">
              <w:rPr>
                <w:sz w:val="22"/>
                <w:szCs w:val="22"/>
              </w:rPr>
              <w:t xml:space="preserve">Jako vhodnější vnímám volbu homogennějšího vzorku. </w:t>
            </w:r>
          </w:p>
          <w:p w:rsidR="00B411DB" w:rsidRDefault="00B32907" w:rsidP="00924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otevřeného kódování</w:t>
            </w:r>
            <w:r w:rsidR="00F70DEF">
              <w:rPr>
                <w:sz w:val="22"/>
                <w:szCs w:val="22"/>
              </w:rPr>
              <w:t xml:space="preserve"> je poměrně obsáhlá, což vnímám jako silnou stránku, avšak bych přivítala přehlednější formát s vyzdvihnutím např. klíčových kódů v rámci jednotlivých kategorií. </w:t>
            </w:r>
          </w:p>
          <w:p w:rsidR="00F70DEF" w:rsidRPr="00C50B27" w:rsidRDefault="00014D18" w:rsidP="00924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umně popsala paradigmatický model, ve výsledcích výzkumu se orientuje a prezentuje taktéž základní analytický příběh. Studentka prokázala znalost kvalitativní analýzy dat s použitím zakotvené teorie.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4924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924654" w:rsidRDefault="009246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Shledáváte jisté rozdíly ve výsledcích výzkumu v případě zprostředkované a nezprostředkované pěstounské péče?</w:t>
            </w:r>
          </w:p>
          <w:p w:rsidR="00924654" w:rsidRDefault="009246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Promítá se specifická zkušenost participanta  </w:t>
            </w:r>
            <w:r w:rsidR="00DC6B2F">
              <w:rPr>
                <w:sz w:val="22"/>
                <w:szCs w:val="22"/>
              </w:rPr>
              <w:t xml:space="preserve">(nezprostředkované péče) </w:t>
            </w:r>
            <w:r>
              <w:rPr>
                <w:sz w:val="22"/>
                <w:szCs w:val="22"/>
              </w:rPr>
              <w:t xml:space="preserve">do současného života rodiny? </w:t>
            </w:r>
          </w:p>
          <w:p w:rsidR="00B411DB" w:rsidRPr="00C50B27" w:rsidRDefault="00B411DB" w:rsidP="00DC6B2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E7D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924BB">
              <w:rPr>
                <w:sz w:val="22"/>
                <w:szCs w:val="22"/>
              </w:rPr>
              <w:t xml:space="preserve"> 4.</w:t>
            </w:r>
            <w:r w:rsidR="00893D80">
              <w:rPr>
                <w:sz w:val="22"/>
                <w:szCs w:val="22"/>
              </w:rPr>
              <w:t xml:space="preserve"> </w:t>
            </w:r>
            <w:r w:rsidR="004924BB">
              <w:rPr>
                <w:sz w:val="22"/>
                <w:szCs w:val="22"/>
              </w:rPr>
              <w:t>5.</w:t>
            </w:r>
            <w:r w:rsidR="00893D80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4924BB">
              <w:rPr>
                <w:sz w:val="22"/>
                <w:szCs w:val="22"/>
              </w:rPr>
              <w:t>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924BB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0E7" w:rsidRDefault="00F160E7">
      <w:r>
        <w:separator/>
      </w:r>
    </w:p>
  </w:endnote>
  <w:endnote w:type="continuationSeparator" w:id="0">
    <w:p w:rsidR="00F160E7" w:rsidRDefault="00F1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0E7" w:rsidRDefault="00F160E7">
      <w:r>
        <w:separator/>
      </w:r>
    </w:p>
  </w:footnote>
  <w:footnote w:type="continuationSeparator" w:id="0">
    <w:p w:rsidR="00F160E7" w:rsidRDefault="00F160E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56"/>
    <w:rsid w:val="00014D18"/>
    <w:rsid w:val="00154F27"/>
    <w:rsid w:val="00176FD6"/>
    <w:rsid w:val="001F519A"/>
    <w:rsid w:val="0021256F"/>
    <w:rsid w:val="00362AB0"/>
    <w:rsid w:val="003F5DA2"/>
    <w:rsid w:val="004924BB"/>
    <w:rsid w:val="00512982"/>
    <w:rsid w:val="00526D47"/>
    <w:rsid w:val="0055255D"/>
    <w:rsid w:val="005C219A"/>
    <w:rsid w:val="00654C34"/>
    <w:rsid w:val="006847E2"/>
    <w:rsid w:val="007553A2"/>
    <w:rsid w:val="008614B3"/>
    <w:rsid w:val="00893D80"/>
    <w:rsid w:val="00924654"/>
    <w:rsid w:val="009A27D5"/>
    <w:rsid w:val="009E0C56"/>
    <w:rsid w:val="00B32907"/>
    <w:rsid w:val="00B411DB"/>
    <w:rsid w:val="00BA3203"/>
    <w:rsid w:val="00C50B27"/>
    <w:rsid w:val="00CA7D64"/>
    <w:rsid w:val="00D05C79"/>
    <w:rsid w:val="00DC1BF5"/>
    <w:rsid w:val="00DC6B2F"/>
    <w:rsid w:val="00DD681B"/>
    <w:rsid w:val="00E709EA"/>
    <w:rsid w:val="00ED2FBE"/>
    <w:rsid w:val="00EE7DB4"/>
    <w:rsid w:val="00F1326B"/>
    <w:rsid w:val="00F160E7"/>
    <w:rsid w:val="00F70DEF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AD674"/>
  <w15:chartTrackingRefBased/>
  <w15:docId w15:val="{374E97EE-3695-4075-88AA-8442247A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89</TotalTime>
  <Pages>1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5</cp:revision>
  <cp:lastPrinted>2012-04-25T08:21:00Z</cp:lastPrinted>
  <dcterms:created xsi:type="dcterms:W3CDTF">2023-05-04T10:34:00Z</dcterms:created>
  <dcterms:modified xsi:type="dcterms:W3CDTF">2023-05-09T11:38:00Z</dcterms:modified>
</cp:coreProperties>
</file>