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403">
        <w:rPr>
          <w:b/>
          <w:i/>
          <w:sz w:val="22"/>
          <w:szCs w:val="22"/>
        </w:rPr>
        <w:t>Marie Vašková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Finanční analýza účetních výkazů v</w:t>
      </w:r>
      <w:r w:rsidR="00140403">
        <w:rPr>
          <w:b/>
          <w:i/>
          <w:sz w:val="22"/>
          <w:szCs w:val="22"/>
        </w:rPr>
        <w:t>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b/>
                <w:snapToGrid w:val="0"/>
                <w:color w:val="000000"/>
              </w:rPr>
            </w:r>
            <w:r w:rsidR="00827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b/>
                <w:snapToGrid w:val="0"/>
                <w:color w:val="000000"/>
              </w:rPr>
            </w:r>
            <w:r w:rsidR="00827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b/>
                <w:snapToGrid w:val="0"/>
                <w:color w:val="000000"/>
              </w:rPr>
            </w:r>
            <w:r w:rsidR="00827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b/>
                <w:snapToGrid w:val="0"/>
                <w:color w:val="000000"/>
              </w:rPr>
            </w:r>
            <w:r w:rsidR="00827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b/>
                <w:snapToGrid w:val="0"/>
                <w:color w:val="000000"/>
              </w:rPr>
            </w:r>
            <w:r w:rsidR="00827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b/>
                <w:snapToGrid w:val="0"/>
                <w:color w:val="000000"/>
              </w:rPr>
            </w:r>
            <w:r w:rsidR="00827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7190">
              <w:rPr>
                <w:snapToGrid w:val="0"/>
                <w:color w:val="000000"/>
              </w:rPr>
            </w:r>
            <w:r w:rsidR="00827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2690">
              <w:rPr>
                <w:b/>
                <w:snapToGrid w:val="0"/>
                <w:color w:val="000000"/>
              </w:rPr>
              <w:t>19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446F0" w:rsidRPr="00A446F0" w:rsidRDefault="005C5600" w:rsidP="00A446F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46F0" w:rsidRPr="00A446F0">
        <w:rPr>
          <w:i/>
          <w:noProof/>
        </w:rPr>
        <w:t>Téma práce je vhodné pro daný typ závěrečné práce. Teoretická část je zpracována kvalitně a přehledně. Praktická část také splňuje všechny základní požadavky, avšak obsah jednotlivých analýz je až zbytečně stručný a studentka mohla provést analýzy mnohem detailněji. Dále některé analýzy obsahují i faktické chyby (např. kapitola 5.1.2 - studentka hovoří závazcích ke státu v roce 2017, které avšak z žádné z tabule 7,8,9 neuvádí, přitom jde o významné položky, které opomněla uvést). V závěru práce mi také chyby detailní doporučení a závěry z prováděné analýzy.</w:t>
      </w:r>
    </w:p>
    <w:p w:rsidR="00A446F0" w:rsidRPr="00A446F0" w:rsidRDefault="00A446F0" w:rsidP="00A446F0">
      <w:pPr>
        <w:rPr>
          <w:i/>
          <w:noProof/>
        </w:rPr>
      </w:pPr>
    </w:p>
    <w:p w:rsidR="00A446F0" w:rsidRPr="00A446F0" w:rsidRDefault="00A446F0" w:rsidP="00A446F0">
      <w:pPr>
        <w:rPr>
          <w:i/>
          <w:noProof/>
        </w:rPr>
      </w:pPr>
      <w:r w:rsidRPr="00A446F0">
        <w:rPr>
          <w:i/>
          <w:noProof/>
        </w:rPr>
        <w:t>Obecně jde o průměrnou práci, která splňuje požadavky na tento typ práce, avšak s nedostatky snižujícími její hodnocení.</w:t>
      </w:r>
    </w:p>
    <w:p w:rsidR="00A446F0" w:rsidRPr="00A446F0" w:rsidRDefault="00A446F0" w:rsidP="00A446F0">
      <w:pPr>
        <w:rPr>
          <w:i/>
          <w:noProof/>
        </w:rPr>
      </w:pPr>
    </w:p>
    <w:p w:rsidR="00A446F0" w:rsidRPr="00A446F0" w:rsidRDefault="00A446F0" w:rsidP="00A446F0">
      <w:pPr>
        <w:rPr>
          <w:i/>
          <w:noProof/>
        </w:rPr>
      </w:pPr>
      <w:r w:rsidRPr="00A446F0">
        <w:rPr>
          <w:i/>
          <w:noProof/>
        </w:rPr>
        <w:t>Otázky k obhajobě:</w:t>
      </w:r>
    </w:p>
    <w:p w:rsidR="00A446F0" w:rsidRPr="00A446F0" w:rsidRDefault="00A446F0" w:rsidP="00A446F0">
      <w:pPr>
        <w:rPr>
          <w:i/>
          <w:noProof/>
        </w:rPr>
      </w:pPr>
      <w:r w:rsidRPr="00A446F0">
        <w:rPr>
          <w:i/>
          <w:noProof/>
        </w:rPr>
        <w:t xml:space="preserve">1) Objasněte a uveďte na pravou míru chybějící data v tabulkách 7,8 a 9. </w:t>
      </w:r>
    </w:p>
    <w:p w:rsidR="00DC219A" w:rsidRPr="00AE58C9" w:rsidRDefault="00A446F0" w:rsidP="00A446F0">
      <w:pPr>
        <w:rPr>
          <w:i/>
        </w:rPr>
      </w:pPr>
      <w:r w:rsidRPr="00A446F0">
        <w:rPr>
          <w:i/>
          <w:noProof/>
        </w:rPr>
        <w:t>2) Konkretizujte závěry o zadluženosti společnosti ze SPIDER analýzy, značí velmi nízká zadluženost společnosti opravdu to, že je na tom firma mnohem lépe než ostatní společnosti v odvětví?</w:t>
      </w:r>
      <w:r w:rsidR="000046E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7190">
        <w:rPr>
          <w:i/>
        </w:rPr>
      </w:r>
      <w:r w:rsidR="0082719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7190">
        <w:rPr>
          <w:i/>
        </w:rPr>
      </w:r>
      <w:r w:rsidR="008271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046E5">
        <w:rPr>
          <w:i/>
          <w:noProof/>
        </w:rPr>
        <w:t>18.6.2020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190" w:rsidRDefault="00827190">
      <w:r>
        <w:separator/>
      </w:r>
    </w:p>
  </w:endnote>
  <w:endnote w:type="continuationSeparator" w:id="0">
    <w:p w:rsidR="00827190" w:rsidRDefault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190" w:rsidRDefault="00827190">
      <w:r>
        <w:separator/>
      </w:r>
    </w:p>
  </w:footnote>
  <w:footnote w:type="continuationSeparator" w:id="0">
    <w:p w:rsidR="00827190" w:rsidRDefault="0082719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NTc2MLYwMTQ1MDJT0lEKTi0uzszPAykwqgUAa1GJgiwAAAA="/>
  </w:docVars>
  <w:rsids>
    <w:rsidRoot w:val="00750650"/>
    <w:rsid w:val="000046E5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403"/>
    <w:rsid w:val="001435F6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1CCC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FA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719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2690"/>
    <w:rsid w:val="00A421F7"/>
    <w:rsid w:val="00A446F0"/>
    <w:rsid w:val="00A57D9B"/>
    <w:rsid w:val="00A70749"/>
    <w:rsid w:val="00A83BD2"/>
    <w:rsid w:val="00A925F6"/>
    <w:rsid w:val="00AC2D1A"/>
    <w:rsid w:val="00AC6D49"/>
    <w:rsid w:val="00AD7083"/>
    <w:rsid w:val="00AE58C9"/>
    <w:rsid w:val="00AF4D21"/>
    <w:rsid w:val="00B22285"/>
    <w:rsid w:val="00B23519"/>
    <w:rsid w:val="00B3178F"/>
    <w:rsid w:val="00B50CAC"/>
    <w:rsid w:val="00B6346A"/>
    <w:rsid w:val="00BD7740"/>
    <w:rsid w:val="00BF307F"/>
    <w:rsid w:val="00BF6B5D"/>
    <w:rsid w:val="00C2327A"/>
    <w:rsid w:val="00C30044"/>
    <w:rsid w:val="00C36ACA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7C69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21D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0198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428D66-B4F7-4128-B9D7-59CA8E07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5</cp:revision>
  <cp:lastPrinted>2020-06-19T11:44:00Z</cp:lastPrinted>
  <dcterms:created xsi:type="dcterms:W3CDTF">2020-06-19T10:39:00Z</dcterms:created>
  <dcterms:modified xsi:type="dcterms:W3CDTF">2020-06-19T11:44:00Z</dcterms:modified>
</cp:coreProperties>
</file>