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AFE1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A7102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32256BE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7669CEE" w14:textId="49BA1D4B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2FBE">
        <w:rPr>
          <w:b/>
          <w:i/>
          <w:sz w:val="22"/>
          <w:szCs w:val="22"/>
        </w:rPr>
        <w:t>Zuzana Bednářová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2FBE">
        <w:rPr>
          <w:b/>
          <w:i/>
          <w:sz w:val="22"/>
          <w:szCs w:val="22"/>
        </w:rPr>
        <w:t>Ing. Sabina Boudová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2FBE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69F0B24" w14:textId="77777777" w:rsidR="00DC219A" w:rsidRDefault="00DC219A" w:rsidP="00A83BD2">
      <w:pPr>
        <w:jc w:val="both"/>
      </w:pPr>
    </w:p>
    <w:p w14:paraId="1E7B0BCB" w14:textId="77777777" w:rsidR="00DC219A" w:rsidRDefault="00DC219A" w:rsidP="00A83BD2">
      <w:pPr>
        <w:jc w:val="both"/>
      </w:pPr>
    </w:p>
    <w:p w14:paraId="7180288F" w14:textId="2F98204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F2FBE">
        <w:rPr>
          <w:b/>
          <w:i/>
          <w:sz w:val="22"/>
          <w:szCs w:val="22"/>
        </w:rPr>
        <w:t>Analýza marketingové komunikace značky DATART na Slovensku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CA0F088" w14:textId="77777777" w:rsidR="00DC219A" w:rsidRDefault="00DC219A" w:rsidP="00A83BD2">
      <w:pPr>
        <w:jc w:val="both"/>
      </w:pPr>
    </w:p>
    <w:p w14:paraId="2538718B" w14:textId="77777777" w:rsidR="00DC219A" w:rsidRDefault="00DC219A" w:rsidP="00A83BD2"/>
    <w:p w14:paraId="016896B3" w14:textId="77777777" w:rsidR="00DC219A" w:rsidRPr="005F755D" w:rsidRDefault="00DC219A" w:rsidP="00A83BD2">
      <w:r w:rsidRPr="005F755D">
        <w:t>U hodnocení kritéria 1 zohledněte náročnost tématu práce.</w:t>
      </w:r>
    </w:p>
    <w:p w14:paraId="246A0328" w14:textId="77777777" w:rsidR="00DC219A" w:rsidRPr="005F755D" w:rsidRDefault="00DC219A" w:rsidP="00A83BD2">
      <w:r w:rsidRPr="005F755D">
        <w:t>Při hodnocení kritérií 2-6 zohledněte následující bodování:</w:t>
      </w:r>
    </w:p>
    <w:p w14:paraId="1207DCD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2B0ECA1" w14:textId="77777777" w:rsidR="00DC219A" w:rsidRPr="005F755D" w:rsidRDefault="00DC219A" w:rsidP="00A83BD2">
      <w:r w:rsidRPr="005F755D">
        <w:t>4 body – splněno kvalitně</w:t>
      </w:r>
    </w:p>
    <w:p w14:paraId="6872B29E" w14:textId="77777777" w:rsidR="00DC219A" w:rsidRPr="005F755D" w:rsidRDefault="00DC219A" w:rsidP="00A83BD2">
      <w:r w:rsidRPr="005F755D">
        <w:t>3 body – splněno bez výhrad</w:t>
      </w:r>
    </w:p>
    <w:p w14:paraId="133B3C8E" w14:textId="77777777" w:rsidR="00DC219A" w:rsidRPr="005F755D" w:rsidRDefault="00DC219A" w:rsidP="00A83BD2">
      <w:r w:rsidRPr="005F755D">
        <w:t>2 body – splněno s menšími nedostatky</w:t>
      </w:r>
    </w:p>
    <w:p w14:paraId="628ECF4D" w14:textId="77777777" w:rsidR="00DC219A" w:rsidRPr="005F755D" w:rsidRDefault="00DC219A" w:rsidP="00A83BD2">
      <w:r w:rsidRPr="005F755D">
        <w:t>1 body – splněno, ale s výraznými nedostatky</w:t>
      </w:r>
    </w:p>
    <w:p w14:paraId="1BB3B44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8172868" w14:textId="77777777" w:rsidR="00DC219A" w:rsidRDefault="00DC219A" w:rsidP="001B5B85"/>
    <w:p w14:paraId="0B761538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BBC09CC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18CD5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8ABE8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46F4D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7D0BF5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49131D" w14:textId="237C16E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b/>
                <w:snapToGrid w:val="0"/>
                <w:color w:val="000000"/>
              </w:rPr>
            </w:r>
            <w:r w:rsidR="00020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EA4D1E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03AF5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16AF0CE" w14:textId="69A10BB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24B15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152DD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B8C36F2" w14:textId="2201FE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3722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B41EC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00CF59B" w14:textId="5D45083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3D42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274E0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0EA0E8E" w14:textId="053F67B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b/>
                <w:snapToGrid w:val="0"/>
                <w:color w:val="000000"/>
              </w:rPr>
            </w:r>
            <w:r w:rsidR="00020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A796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D8F2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D8C26C" w14:textId="0F0A778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B7C7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44C01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B899F7A" w14:textId="3200D9F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8BAD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6CDAC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D11F25C" w14:textId="421AA8C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7C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7CBE0C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93B904" w14:textId="60CDA6D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7C458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FE233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69A0345" w14:textId="05181E2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b/>
                <w:snapToGrid w:val="0"/>
                <w:color w:val="000000"/>
              </w:rPr>
            </w:r>
            <w:r w:rsidR="00020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7B9C6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83651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2CA0DAF" w14:textId="3B83D65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6AF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2B431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FB94131" w14:textId="1B725E5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F41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89A902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C98B25C" w14:textId="5B6B8D3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7536E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8EE8A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80CE3F" w14:textId="1574F3C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b/>
                <w:snapToGrid w:val="0"/>
                <w:color w:val="000000"/>
              </w:rPr>
            </w:r>
            <w:r w:rsidR="00020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2EB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C82AF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25008C" w14:textId="0FA8C61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D68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57E1C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07D3595" w14:textId="25317B9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4D53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0E7DA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2F7B7A8" w14:textId="1F8968F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9F50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94493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4C9C536" w14:textId="517A83D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EB480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D6AAD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6438FD" w14:textId="7C0B45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6CC1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373A2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BE4BBF" w14:textId="73814DC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b/>
                <w:snapToGrid w:val="0"/>
                <w:color w:val="000000"/>
              </w:rPr>
            </w:r>
            <w:r w:rsidR="00020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C8DF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5A09E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33BCA33" w14:textId="45BE61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CBB9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236A0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9A7148A" w14:textId="0CFA070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328E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AB002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632429F" w14:textId="45C1AAF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5FFE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9D1B6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31ED0E" w14:textId="6F3C6CC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C0EA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AE0C2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81604BF" w14:textId="41089D5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b/>
                <w:snapToGrid w:val="0"/>
                <w:color w:val="000000"/>
              </w:rPr>
            </w:r>
            <w:r w:rsidR="000208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59E6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F2206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1D1BD59" w14:textId="4B0F67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C9D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ECE7A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87F2CF5" w14:textId="014F858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56990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650F4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908D815" w14:textId="3A7427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E15A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39CE6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0B020FC" w14:textId="3228D57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64BB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BC2552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4A9C8E" w14:textId="4AE459B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856">
              <w:rPr>
                <w:snapToGrid w:val="0"/>
                <w:color w:val="000000"/>
              </w:rPr>
            </w:r>
            <w:r w:rsidR="000208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7384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695FF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2F951" w14:textId="50629F0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F4B86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1C20C0C" w14:textId="77777777" w:rsidR="00DC219A" w:rsidRDefault="00DC219A" w:rsidP="001B5B85"/>
    <w:p w14:paraId="5C54E0EE" w14:textId="77777777" w:rsidR="00DC219A" w:rsidRDefault="00DC219A" w:rsidP="003E1491">
      <w:pPr>
        <w:jc w:val="both"/>
      </w:pPr>
      <w:r>
        <w:t>Celkové hodnocení práce a otázky k obhajobě:</w:t>
      </w:r>
    </w:p>
    <w:p w14:paraId="3F45E99F" w14:textId="77777777" w:rsidR="00DC219A" w:rsidRDefault="00DC219A" w:rsidP="003E1491">
      <w:pPr>
        <w:jc w:val="both"/>
      </w:pPr>
      <w:r>
        <w:t>(otázky uvádí vedoucí práce i oponent)</w:t>
      </w:r>
    </w:p>
    <w:p w14:paraId="78204676" w14:textId="77777777" w:rsidR="00DC219A" w:rsidRDefault="00DC219A" w:rsidP="003E1491">
      <w:pPr>
        <w:jc w:val="both"/>
      </w:pPr>
    </w:p>
    <w:bookmarkStart w:id="7" w:name="Text6"/>
    <w:p w14:paraId="4649A38C" w14:textId="77777777" w:rsidR="000917B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465FD">
        <w:rPr>
          <w:i/>
        </w:rPr>
        <w:t>Ve SWOT analýze na straně 61 je uvedeno, že DATART Slovensko má nedostatečně hustou prodejní síť. Jak hustou prodejní síť by značka DATART v této zemi měla optimálně mít?</w:t>
      </w:r>
    </w:p>
    <w:p w14:paraId="26E09A64" w14:textId="77777777" w:rsidR="000917B3" w:rsidRDefault="000917B3" w:rsidP="003E1491">
      <w:pPr>
        <w:rPr>
          <w:i/>
        </w:rPr>
      </w:pPr>
    </w:p>
    <w:p w14:paraId="093C0492" w14:textId="6A8BD6DD" w:rsidR="00DC219A" w:rsidRPr="00AE58C9" w:rsidRDefault="000917B3" w:rsidP="003E1491">
      <w:pPr>
        <w:rPr>
          <w:i/>
        </w:rPr>
      </w:pPr>
      <w:r>
        <w:rPr>
          <w:i/>
        </w:rPr>
        <w:t xml:space="preserve">Na straně 64 doporučujete jako nástroj podpory prodeje slevové kupóny na další nákup. Můžete blíže konkretizovat </w:t>
      </w:r>
      <w:r w:rsidR="002F4B86">
        <w:rPr>
          <w:i/>
        </w:rPr>
        <w:t>specifikace navržených slevových kupónů?</w:t>
      </w:r>
      <w:r w:rsidR="005C5600">
        <w:rPr>
          <w:i/>
        </w:rPr>
        <w:fldChar w:fldCharType="end"/>
      </w:r>
      <w:bookmarkEnd w:id="7"/>
    </w:p>
    <w:p w14:paraId="5E881780" w14:textId="77777777" w:rsidR="00DC219A" w:rsidRDefault="00DC219A" w:rsidP="003E1491"/>
    <w:p w14:paraId="25FA67C3" w14:textId="77777777" w:rsidR="00DC219A" w:rsidRDefault="00DC219A" w:rsidP="003E1491"/>
    <w:p w14:paraId="126B6AA6" w14:textId="5453996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0856">
        <w:rPr>
          <w:i/>
        </w:rPr>
      </w:r>
      <w:r w:rsidR="0002085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DE72EBB" w14:textId="77777777" w:rsidR="00DC219A" w:rsidRDefault="00DC219A" w:rsidP="003E1491"/>
    <w:p w14:paraId="68F8A043" w14:textId="77777777" w:rsidR="00DC219A" w:rsidRDefault="00DC219A" w:rsidP="003E1491"/>
    <w:p w14:paraId="25290C7F" w14:textId="27EAC7A4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F4B86">
        <w:rPr>
          <w:i/>
          <w:noProof/>
        </w:rPr>
        <w:t>17. června 2021</w:t>
      </w:r>
      <w:r w:rsidR="005C5600" w:rsidRPr="009C34E5">
        <w:rPr>
          <w:i/>
        </w:rPr>
        <w:fldChar w:fldCharType="end"/>
      </w:r>
      <w:bookmarkEnd w:id="8"/>
    </w:p>
    <w:p w14:paraId="32D13C07" w14:textId="77777777" w:rsidR="00DC219A" w:rsidRDefault="00DC219A" w:rsidP="003E1491"/>
    <w:p w14:paraId="1FF8B4DB" w14:textId="77777777" w:rsidR="00DC219A" w:rsidRDefault="00DC219A" w:rsidP="003E1491"/>
    <w:p w14:paraId="233F0702" w14:textId="77777777" w:rsidR="00DC219A" w:rsidRDefault="00DC219A" w:rsidP="003E1491"/>
    <w:p w14:paraId="43FC9C36" w14:textId="77777777" w:rsidR="00DC219A" w:rsidRDefault="00DC219A" w:rsidP="003E1491"/>
    <w:p w14:paraId="4D019E3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21F21E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9933" w14:textId="77777777" w:rsidR="00020856" w:rsidRDefault="00020856">
      <w:r>
        <w:separator/>
      </w:r>
    </w:p>
  </w:endnote>
  <w:endnote w:type="continuationSeparator" w:id="0">
    <w:p w14:paraId="0B6EE05B" w14:textId="77777777" w:rsidR="00020856" w:rsidRDefault="0002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CBC2" w14:textId="77777777" w:rsidR="00020856" w:rsidRDefault="00020856">
      <w:r>
        <w:separator/>
      </w:r>
    </w:p>
  </w:footnote>
  <w:footnote w:type="continuationSeparator" w:id="0">
    <w:p w14:paraId="6F7668FD" w14:textId="77777777" w:rsidR="00020856" w:rsidRDefault="00020856">
      <w:r>
        <w:continuationSeparator/>
      </w:r>
    </w:p>
  </w:footnote>
  <w:footnote w:id="1">
    <w:p w14:paraId="3732355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0856"/>
    <w:rsid w:val="0005674F"/>
    <w:rsid w:val="00074A7D"/>
    <w:rsid w:val="000917B3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465FD"/>
    <w:rsid w:val="00257A02"/>
    <w:rsid w:val="002639CA"/>
    <w:rsid w:val="00292769"/>
    <w:rsid w:val="00296250"/>
    <w:rsid w:val="002A4678"/>
    <w:rsid w:val="002B5820"/>
    <w:rsid w:val="002D7DA4"/>
    <w:rsid w:val="002E04A7"/>
    <w:rsid w:val="002F4B86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3B20"/>
    <w:rsid w:val="00CD1219"/>
    <w:rsid w:val="00CF2FBE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5CA2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Boudová Sabina</cp:lastModifiedBy>
  <cp:revision>3</cp:revision>
  <cp:lastPrinted>2014-07-24T08:52:00Z</cp:lastPrinted>
  <dcterms:created xsi:type="dcterms:W3CDTF">2021-06-14T14:29:00Z</dcterms:created>
  <dcterms:modified xsi:type="dcterms:W3CDTF">2021-06-17T06:37:00Z</dcterms:modified>
</cp:coreProperties>
</file>