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72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Šárka </w:t>
            </w:r>
            <w:proofErr w:type="spellStart"/>
            <w:r>
              <w:rPr>
                <w:sz w:val="22"/>
                <w:szCs w:val="22"/>
              </w:rPr>
              <w:t>Vodárková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72BA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rodiče v neúplné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34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F72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72BA" w:rsidP="000F7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0F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103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0F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103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10369" w:rsidRDefault="00A10369" w:rsidP="00362AB0">
            <w:pPr>
              <w:rPr>
                <w:sz w:val="22"/>
                <w:szCs w:val="22"/>
              </w:rPr>
            </w:pPr>
          </w:p>
          <w:p w:rsidR="00B411DB" w:rsidRPr="00A10369" w:rsidRDefault="00A10369" w:rsidP="00A103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0369">
              <w:rPr>
                <w:sz w:val="22"/>
                <w:szCs w:val="22"/>
              </w:rPr>
              <w:t>Bakalářská práce se zbývá tématem, které je v souladu se studovaným oborem.</w:t>
            </w:r>
          </w:p>
          <w:p w:rsidR="00B411DB" w:rsidRPr="00053D75" w:rsidRDefault="00053D75" w:rsidP="00053D7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3D75">
              <w:rPr>
                <w:sz w:val="22"/>
                <w:szCs w:val="22"/>
              </w:rPr>
              <w:t>V souladu s názvem se teoretická část práce se zabývá rod</w:t>
            </w:r>
            <w:r w:rsidRPr="00053D75">
              <w:rPr>
                <w:sz w:val="22"/>
                <w:szCs w:val="22"/>
              </w:rPr>
              <w:t>i</w:t>
            </w:r>
            <w:r w:rsidRPr="00053D75">
              <w:rPr>
                <w:sz w:val="22"/>
                <w:szCs w:val="22"/>
              </w:rPr>
              <w:t xml:space="preserve">nou, </w:t>
            </w:r>
            <w:r w:rsidRPr="00053D75">
              <w:rPr>
                <w:sz w:val="22"/>
                <w:szCs w:val="22"/>
              </w:rPr>
              <w:t xml:space="preserve">neúplnou rodinou a </w:t>
            </w:r>
            <w:r w:rsidRPr="00053D75">
              <w:rPr>
                <w:sz w:val="22"/>
                <w:szCs w:val="22"/>
              </w:rPr>
              <w:t>konstruktem</w:t>
            </w:r>
            <w:r w:rsidRPr="00053D75">
              <w:rPr>
                <w:sz w:val="22"/>
                <w:szCs w:val="22"/>
              </w:rPr>
              <w:t xml:space="preserve"> </w:t>
            </w:r>
            <w:proofErr w:type="spellStart"/>
            <w:r w:rsidRPr="00053D75">
              <w:rPr>
                <w:sz w:val="22"/>
                <w:szCs w:val="22"/>
              </w:rPr>
              <w:t>resilience</w:t>
            </w:r>
            <w:proofErr w:type="spellEnd"/>
            <w:r w:rsidRPr="00053D75">
              <w:rPr>
                <w:sz w:val="22"/>
                <w:szCs w:val="22"/>
              </w:rPr>
              <w:t xml:space="preserve">. Zejména text kapitoly o </w:t>
            </w:r>
            <w:proofErr w:type="spellStart"/>
            <w:r w:rsidRPr="00053D75">
              <w:rPr>
                <w:sz w:val="22"/>
                <w:szCs w:val="22"/>
              </w:rPr>
              <w:t>resilienci</w:t>
            </w:r>
            <w:proofErr w:type="spellEnd"/>
            <w:r w:rsidRPr="00053D75">
              <w:rPr>
                <w:sz w:val="22"/>
                <w:szCs w:val="22"/>
              </w:rPr>
              <w:t xml:space="preserve"> je poněkud atomizován. Autorka jen útržkovitě kompiluje myšlenky různých autorů, avšak bez hlubšího porozumění. Zcela absentuje snaha po syntéze poznatků. </w:t>
            </w:r>
          </w:p>
          <w:p w:rsidR="00053D75" w:rsidRPr="00053D75" w:rsidRDefault="00053D75" w:rsidP="00053D7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53D75">
              <w:rPr>
                <w:sz w:val="22"/>
                <w:szCs w:val="22"/>
              </w:rPr>
              <w:t xml:space="preserve">Pro empirické šetření byla zvolena kvantitativní výzkumná strategie. Jako technika sběru dat byly vybrány dva standardizované dotazníky. </w:t>
            </w:r>
          </w:p>
          <w:p w:rsidR="00053D75" w:rsidRPr="00053D75" w:rsidRDefault="00053D75" w:rsidP="00053D75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053D75">
              <w:rPr>
                <w:sz w:val="22"/>
                <w:szCs w:val="22"/>
              </w:rPr>
              <w:t xml:space="preserve">V rámci empirické části práce autorka stanovuje 37 hypotéz. </w:t>
            </w:r>
            <w:r w:rsidRPr="00053D75">
              <w:rPr>
                <w:b/>
                <w:sz w:val="22"/>
                <w:szCs w:val="22"/>
              </w:rPr>
              <w:t xml:space="preserve">V rámci obhajoby prosím o objasnění a přehledné prezentování analýzy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53D75" w:rsidP="00362AB0">
            <w:pPr>
              <w:rPr>
                <w:sz w:val="22"/>
                <w:szCs w:val="22"/>
              </w:rPr>
            </w:pPr>
            <w:r w:rsidRPr="00053D75">
              <w:rPr>
                <w:sz w:val="22"/>
                <w:szCs w:val="22"/>
              </w:rPr>
              <w:t xml:space="preserve">Může být neúplná rodina </w:t>
            </w:r>
            <w:proofErr w:type="spellStart"/>
            <w:r w:rsidRPr="00053D75">
              <w:rPr>
                <w:sz w:val="22"/>
                <w:szCs w:val="22"/>
              </w:rPr>
              <w:t>resilientní</w:t>
            </w:r>
            <w:proofErr w:type="spellEnd"/>
            <w:r w:rsidRPr="00053D75">
              <w:rPr>
                <w:sz w:val="22"/>
                <w:szCs w:val="22"/>
              </w:rPr>
              <w:t>?</w:t>
            </w:r>
          </w:p>
          <w:p w:rsidR="00B411DB" w:rsidRDefault="00053D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nejčastější zdroje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u respondentů Vašeho výzkumu.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F72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00F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A103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411DB" w:rsidRPr="00C50B27">
              <w:rPr>
                <w:sz w:val="22"/>
                <w:szCs w:val="22"/>
              </w:rPr>
              <w:t>atum:</w:t>
            </w:r>
            <w:r w:rsidR="000F72BA">
              <w:rPr>
                <w:sz w:val="22"/>
                <w:szCs w:val="22"/>
              </w:rPr>
              <w:t xml:space="preserve"> </w:t>
            </w:r>
            <w:proofErr w:type="gramStart"/>
            <w:r w:rsidR="000F72BA">
              <w:rPr>
                <w:sz w:val="22"/>
                <w:szCs w:val="22"/>
              </w:rPr>
              <w:t>10.5. 2019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F72BA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F72B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0C" w:rsidRDefault="00CB2B0C">
      <w:r>
        <w:separator/>
      </w:r>
    </w:p>
  </w:endnote>
  <w:endnote w:type="continuationSeparator" w:id="0">
    <w:p w:rsidR="00CB2B0C" w:rsidRDefault="00CB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0C" w:rsidRDefault="00CB2B0C">
      <w:r>
        <w:separator/>
      </w:r>
    </w:p>
  </w:footnote>
  <w:footnote w:type="continuationSeparator" w:id="0">
    <w:p w:rsidR="00CB2B0C" w:rsidRDefault="00CB2B0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E532E"/>
    <w:multiLevelType w:val="hybridMultilevel"/>
    <w:tmpl w:val="F44E1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83"/>
    <w:rsid w:val="00053D75"/>
    <w:rsid w:val="000F72BA"/>
    <w:rsid w:val="00154F27"/>
    <w:rsid w:val="00362AB0"/>
    <w:rsid w:val="00394A4D"/>
    <w:rsid w:val="003F5DA2"/>
    <w:rsid w:val="00512982"/>
    <w:rsid w:val="00526D47"/>
    <w:rsid w:val="0055255D"/>
    <w:rsid w:val="005C219A"/>
    <w:rsid w:val="006847E2"/>
    <w:rsid w:val="007553A2"/>
    <w:rsid w:val="00800F80"/>
    <w:rsid w:val="008614B3"/>
    <w:rsid w:val="009A27D5"/>
    <w:rsid w:val="00A10369"/>
    <w:rsid w:val="00B34983"/>
    <w:rsid w:val="00B411DB"/>
    <w:rsid w:val="00BA3203"/>
    <w:rsid w:val="00C50B27"/>
    <w:rsid w:val="00CA7D64"/>
    <w:rsid w:val="00CB2B0C"/>
    <w:rsid w:val="00D05C79"/>
    <w:rsid w:val="00D43380"/>
    <w:rsid w:val="00DC1BF5"/>
    <w:rsid w:val="00E709EA"/>
    <w:rsid w:val="00ED2FBE"/>
    <w:rsid w:val="00F1326B"/>
    <w:rsid w:val="00F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4D49D-0841-432A-8D8E-4AB2BA88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53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Permedla_OP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Permedla_OP.doc</Template>
  <TotalTime>87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2019-04-29T09:41:00Z</dcterms:created>
  <dcterms:modified xsi:type="dcterms:W3CDTF">2019-05-12T13:17:00Z</dcterms:modified>
</cp:coreProperties>
</file>