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81E5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E679C9" w:rsidRPr="00E679C9">
        <w:rPr>
          <w:b/>
          <w:i/>
          <w:sz w:val="22"/>
          <w:szCs w:val="22"/>
        </w:rPr>
        <w:t>Gorčíková</w:t>
      </w:r>
      <w:proofErr w:type="spellEnd"/>
      <w:r w:rsidR="00E679C9" w:rsidRPr="00E679C9">
        <w:rPr>
          <w:b/>
          <w:i/>
          <w:sz w:val="22"/>
          <w:szCs w:val="22"/>
        </w:rPr>
        <w:t xml:space="preserve"> Anna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81E5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56A5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56A5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679C9" w:rsidRPr="00E679C9">
        <w:rPr>
          <w:b/>
          <w:i/>
          <w:sz w:val="22"/>
          <w:szCs w:val="22"/>
        </w:rPr>
        <w:t xml:space="preserve">Evaluace použití finanční podpory z Regionálního operačního programu Střední Morava se zaměřením na Zlínský kraj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b/>
                <w:snapToGrid w:val="0"/>
                <w:color w:val="000000"/>
              </w:rPr>
            </w:r>
            <w:r w:rsidR="00981E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b/>
                <w:snapToGrid w:val="0"/>
                <w:color w:val="000000"/>
              </w:rPr>
            </w:r>
            <w:r w:rsidR="00981E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b/>
                <w:snapToGrid w:val="0"/>
                <w:color w:val="000000"/>
              </w:rPr>
            </w:r>
            <w:r w:rsidR="00981E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b/>
                <w:snapToGrid w:val="0"/>
                <w:color w:val="000000"/>
              </w:rPr>
            </w:r>
            <w:r w:rsidR="00981E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b/>
                <w:snapToGrid w:val="0"/>
                <w:color w:val="000000"/>
              </w:rPr>
            </w:r>
            <w:r w:rsidR="00981E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b/>
                <w:snapToGrid w:val="0"/>
                <w:color w:val="000000"/>
              </w:rPr>
            </w:r>
            <w:r w:rsidR="00981E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1E56">
              <w:rPr>
                <w:snapToGrid w:val="0"/>
                <w:color w:val="000000"/>
              </w:rPr>
            </w:r>
            <w:r w:rsidR="00981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1467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79C9">
              <w:rPr>
                <w:b/>
                <w:snapToGrid w:val="0"/>
                <w:color w:val="000000"/>
              </w:rPr>
              <w:t>2</w:t>
            </w:r>
            <w:r w:rsidR="00D14679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679C9" w:rsidRPr="00E679C9" w:rsidRDefault="001C1C93" w:rsidP="00E679C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679C9" w:rsidRPr="00E679C9">
        <w:rPr>
          <w:i/>
        </w:rPr>
        <w:t>Studentka Anna Gorčíková zpracovala v rámci své diplomové práce problematiku implementace kohezní politiky Evropské unie, a to prostřednictvím hodnocení prostředků vydaných v rámci Operačního programu Střední Morava v programovém období 2007-2013. Výsledky tohoto hodnocení promítla do návrhu doporučení pro následující programové období. Teoretická část práce je standartní a naplňuje zadání, těžiště práce leží ovšem v praktické části, kde studentka věnuje rozsáhlou část analýze výsledků implementace OP Střední Morava. Z pohledu vedoucího práce konstatuji, že studentka k práci přistupovala pečlivě a zadané téma zpracovala pomocí vhodných metod, které aplikovala na data poskytnutá řídícím orgánem dotčeného operačního programu. Svá doporučení vhodně zohlednila v návrhové části práce.</w:t>
      </w:r>
    </w:p>
    <w:p w:rsidR="00E679C9" w:rsidRPr="00E679C9" w:rsidRDefault="007D2C35" w:rsidP="00E679C9">
      <w:pPr>
        <w:rPr>
          <w:i/>
        </w:rPr>
      </w:pPr>
      <w:r>
        <w:rPr>
          <w:i/>
        </w:rPr>
        <w:t xml:space="preserve">        </w:t>
      </w:r>
      <w:r w:rsidR="00E679C9" w:rsidRPr="00E679C9">
        <w:rPr>
          <w:i/>
        </w:rPr>
        <w:t>Nenaplnění kterého indikátoru považujete za nejzávažnější nedostatek implementace ROP Střední Morava a proč?</w:t>
      </w:r>
    </w:p>
    <w:p w:rsidR="00845B98" w:rsidRPr="00AE58C9" w:rsidRDefault="007D2C35" w:rsidP="00E679C9">
      <w:pPr>
        <w:rPr>
          <w:i/>
        </w:rPr>
      </w:pPr>
      <w:r>
        <w:rPr>
          <w:i/>
        </w:rPr>
        <w:t xml:space="preserve">       </w:t>
      </w:r>
      <w:r w:rsidR="00E679C9" w:rsidRPr="00E679C9">
        <w:rPr>
          <w:i/>
        </w:rPr>
        <w:t>Jak vnímáte změnu ve struktuře operačních programů, která vedla ke sloučení ROP s IOP do jednoho operačního programu? Jaký dopad mže mít tato změna na kraje?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bookmarkStart w:id="10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515A3" w:rsidRPr="00AE58C9">
        <w:rPr>
          <w:i/>
        </w:rPr>
      </w:r>
      <w:r w:rsidR="00981E5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81E56">
        <w:rPr>
          <w:i/>
        </w:rPr>
      </w:r>
      <w:r w:rsidR="00981E5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A797F">
        <w:rPr>
          <w:i/>
          <w:noProof/>
        </w:rPr>
        <w:t>22</w:t>
      </w:r>
      <w:r w:rsidR="006A6B7E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81E5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E56" w:rsidRDefault="00981E56">
      <w:r>
        <w:separator/>
      </w:r>
    </w:p>
  </w:endnote>
  <w:endnote w:type="continuationSeparator" w:id="0">
    <w:p w:rsidR="00981E56" w:rsidRDefault="0098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E56" w:rsidRDefault="00981E56">
      <w:r>
        <w:separator/>
      </w:r>
    </w:p>
  </w:footnote>
  <w:footnote w:type="continuationSeparator" w:id="0">
    <w:p w:rsidR="00981E56" w:rsidRDefault="00981E5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7EC6"/>
    <w:rsid w:val="00124BFC"/>
    <w:rsid w:val="00132C42"/>
    <w:rsid w:val="00133D44"/>
    <w:rsid w:val="001515A3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31F6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C3CCD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A6B7E"/>
    <w:rsid w:val="006E1490"/>
    <w:rsid w:val="006F05D0"/>
    <w:rsid w:val="0071036F"/>
    <w:rsid w:val="00727728"/>
    <w:rsid w:val="00731DE7"/>
    <w:rsid w:val="00733DE5"/>
    <w:rsid w:val="007358A5"/>
    <w:rsid w:val="00747CA6"/>
    <w:rsid w:val="00750650"/>
    <w:rsid w:val="00762294"/>
    <w:rsid w:val="007629E8"/>
    <w:rsid w:val="0076724C"/>
    <w:rsid w:val="007D2C35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664B3"/>
    <w:rsid w:val="00897167"/>
    <w:rsid w:val="008B6839"/>
    <w:rsid w:val="00936F44"/>
    <w:rsid w:val="00971DE0"/>
    <w:rsid w:val="00981E56"/>
    <w:rsid w:val="00983820"/>
    <w:rsid w:val="009C0583"/>
    <w:rsid w:val="009D3840"/>
    <w:rsid w:val="00A0709B"/>
    <w:rsid w:val="00A11E00"/>
    <w:rsid w:val="00A21A16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4988"/>
    <w:rsid w:val="00BF6B5D"/>
    <w:rsid w:val="00C2327A"/>
    <w:rsid w:val="00C30044"/>
    <w:rsid w:val="00C447A8"/>
    <w:rsid w:val="00C539DD"/>
    <w:rsid w:val="00C70E25"/>
    <w:rsid w:val="00C72298"/>
    <w:rsid w:val="00C9306F"/>
    <w:rsid w:val="00CA797F"/>
    <w:rsid w:val="00CB4E27"/>
    <w:rsid w:val="00CC57EC"/>
    <w:rsid w:val="00CD1219"/>
    <w:rsid w:val="00CE4F35"/>
    <w:rsid w:val="00D14679"/>
    <w:rsid w:val="00D4690F"/>
    <w:rsid w:val="00D6236E"/>
    <w:rsid w:val="00D90292"/>
    <w:rsid w:val="00DA5648"/>
    <w:rsid w:val="00DC56A5"/>
    <w:rsid w:val="00DD4A7E"/>
    <w:rsid w:val="00DF1948"/>
    <w:rsid w:val="00DF2926"/>
    <w:rsid w:val="00E1292E"/>
    <w:rsid w:val="00E366A1"/>
    <w:rsid w:val="00E679C9"/>
    <w:rsid w:val="00E70B85"/>
    <w:rsid w:val="00E70D63"/>
    <w:rsid w:val="00E725B3"/>
    <w:rsid w:val="00EE2E4D"/>
    <w:rsid w:val="00F30FB7"/>
    <w:rsid w:val="00F506F8"/>
    <w:rsid w:val="00F70C32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9F4EFA0-06DA-4CA6-AB1B-D1BFC85C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2016-04-22T13:22:00Z</cp:lastPrinted>
  <dcterms:created xsi:type="dcterms:W3CDTF">2016-04-22T13:23:00Z</dcterms:created>
  <dcterms:modified xsi:type="dcterms:W3CDTF">2016-04-22T13:23:00Z</dcterms:modified>
</cp:coreProperties>
</file>