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6CF" w:rsidRPr="002D6CED" w:rsidRDefault="00BB1055" w:rsidP="005B56CF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>Univerzita Tomáše Bati ve Zlíně</w:t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 xml:space="preserve"> </w:t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BB1055" w:rsidRPr="002D6CED" w:rsidRDefault="004D40E0" w:rsidP="005B56CF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>Fakulta humanitních studií</w:t>
      </w:r>
      <w:r w:rsidR="00BB1055" w:rsidRPr="002D6CED">
        <w:rPr>
          <w:rFonts w:ascii="Times New Roman" w:hAnsi="Times New Roman"/>
          <w:b w:val="0"/>
          <w:i/>
          <w:sz w:val="20"/>
        </w:rPr>
        <w:t xml:space="preserve">  </w:t>
      </w:r>
    </w:p>
    <w:p w:rsidR="005B56CF" w:rsidRDefault="005B56CF" w:rsidP="004D40E0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5B56CF" w:rsidRDefault="005B56CF" w:rsidP="004D40E0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BB1055" w:rsidRPr="00144ABC" w:rsidRDefault="00BB1055" w:rsidP="004D40E0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 w:rsidR="00F24AD4">
        <w:rPr>
          <w:rFonts w:ascii="Times New Roman" w:hAnsi="Times New Roman"/>
          <w:i/>
          <w:sz w:val="24"/>
          <w:szCs w:val="24"/>
        </w:rPr>
        <w:t>vedoucího</w:t>
      </w:r>
      <w:r w:rsidR="006B44AF" w:rsidRPr="00144ABC">
        <w:rPr>
          <w:rFonts w:ascii="Times New Roman" w:hAnsi="Times New Roman"/>
          <w:i/>
          <w:sz w:val="24"/>
          <w:szCs w:val="24"/>
        </w:rPr>
        <w:t xml:space="preserve"> bakalářské práce</w:t>
      </w:r>
    </w:p>
    <w:p w:rsidR="00BB1055" w:rsidRPr="004D40E0" w:rsidRDefault="00BB1055" w:rsidP="004D40E0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BB1055" w:rsidRPr="004D40E0" w:rsidRDefault="006400F4" w:rsidP="004D40E0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</w:t>
      </w:r>
      <w:r w:rsidR="00BB1055" w:rsidRPr="004D40E0">
        <w:rPr>
          <w:rFonts w:ascii="Times New Roman" w:hAnsi="Times New Roman"/>
          <w:b w:val="0"/>
          <w:i/>
          <w:sz w:val="24"/>
          <w:szCs w:val="24"/>
        </w:rPr>
        <w:t>autor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="006B44AF" w:rsidRPr="004D40E0">
        <w:rPr>
          <w:rFonts w:ascii="Times New Roman" w:hAnsi="Times New Roman"/>
          <w:b w:val="0"/>
          <w:i/>
          <w:sz w:val="24"/>
          <w:szCs w:val="24"/>
        </w:rPr>
        <w:t>a)</w:t>
      </w:r>
      <w:r>
        <w:rPr>
          <w:rFonts w:ascii="Times New Roman" w:hAnsi="Times New Roman"/>
          <w:b w:val="0"/>
          <w:i/>
          <w:sz w:val="24"/>
          <w:szCs w:val="24"/>
        </w:rPr>
        <w:t xml:space="preserve"> bakalářské práce</w:t>
      </w:r>
      <w:r w:rsidR="00BB1055"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="003E275A" w:rsidRPr="004D40E0">
        <w:rPr>
          <w:rFonts w:ascii="Times New Roman" w:hAnsi="Times New Roman"/>
          <w:b w:val="0"/>
          <w:i/>
          <w:sz w:val="24"/>
          <w:szCs w:val="24"/>
        </w:rPr>
        <w:tab/>
      </w:r>
      <w:r w:rsidR="0028707C">
        <w:rPr>
          <w:rFonts w:ascii="Times New Roman" w:hAnsi="Times New Roman"/>
          <w:i/>
          <w:sz w:val="24"/>
          <w:szCs w:val="24"/>
        </w:rPr>
        <w:t xml:space="preserve">Kateřina  J a n e č k o v á </w:t>
      </w:r>
    </w:p>
    <w:p w:rsidR="00BB1055" w:rsidRPr="004D40E0" w:rsidRDefault="00BB1055" w:rsidP="004D40E0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="0028707C">
        <w:rPr>
          <w:b/>
          <w:i/>
          <w:sz w:val="24"/>
          <w:szCs w:val="24"/>
        </w:rPr>
        <w:t>Asertivita v mezilidských vztazích</w:t>
      </w:r>
      <w:r w:rsidRPr="004D40E0">
        <w:rPr>
          <w:sz w:val="24"/>
          <w:szCs w:val="24"/>
        </w:rPr>
        <w:tab/>
      </w:r>
    </w:p>
    <w:p w:rsidR="00C50F4E" w:rsidRPr="004D40E0" w:rsidRDefault="00F24AD4" w:rsidP="004D40E0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</w:t>
      </w:r>
      <w:r w:rsidR="009933AE" w:rsidRPr="004D40E0">
        <w:rPr>
          <w:i/>
          <w:sz w:val="24"/>
          <w:szCs w:val="24"/>
        </w:rPr>
        <w:t xml:space="preserve"> práce:</w:t>
      </w:r>
      <w:r w:rsidR="00B62754">
        <w:rPr>
          <w:i/>
          <w:sz w:val="24"/>
          <w:szCs w:val="24"/>
        </w:rPr>
        <w:t xml:space="preserve"> </w:t>
      </w:r>
      <w:proofErr w:type="spellStart"/>
      <w:r w:rsidR="00B62754" w:rsidRPr="00B62754">
        <w:rPr>
          <w:b/>
          <w:i/>
          <w:sz w:val="24"/>
          <w:szCs w:val="24"/>
        </w:rPr>
        <w:t>Mgr.Lenka</w:t>
      </w:r>
      <w:proofErr w:type="spellEnd"/>
      <w:r w:rsidR="00B62754" w:rsidRPr="00B62754">
        <w:rPr>
          <w:b/>
          <w:i/>
          <w:sz w:val="24"/>
          <w:szCs w:val="24"/>
        </w:rPr>
        <w:t xml:space="preserve"> </w:t>
      </w:r>
      <w:proofErr w:type="spellStart"/>
      <w:r w:rsidR="00B62754" w:rsidRPr="00B62754">
        <w:rPr>
          <w:b/>
          <w:i/>
          <w:sz w:val="24"/>
          <w:szCs w:val="24"/>
        </w:rPr>
        <w:t>Pipová</w:t>
      </w:r>
      <w:proofErr w:type="spellEnd"/>
      <w:r w:rsidR="006558F5" w:rsidRPr="00B62754">
        <w:rPr>
          <w:b/>
          <w:i/>
          <w:sz w:val="24"/>
          <w:szCs w:val="24"/>
        </w:rPr>
        <w:tab/>
      </w:r>
    </w:p>
    <w:p w:rsidR="003E275A" w:rsidRPr="004D40E0" w:rsidRDefault="003E275A" w:rsidP="004D40E0">
      <w:pPr>
        <w:jc w:val="both"/>
        <w:rPr>
          <w:sz w:val="24"/>
          <w:szCs w:val="24"/>
        </w:rPr>
      </w:pPr>
    </w:p>
    <w:p w:rsidR="006B44AF" w:rsidRPr="004D40E0" w:rsidRDefault="00F24AD4" w:rsidP="004D40E0">
      <w:pPr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  <w:r w:rsidR="00B62754">
        <w:rPr>
          <w:i/>
          <w:sz w:val="24"/>
          <w:szCs w:val="24"/>
        </w:rPr>
        <w:t xml:space="preserve">: </w:t>
      </w:r>
      <w:r w:rsidR="00B62754" w:rsidRPr="00B62754">
        <w:rPr>
          <w:b/>
          <w:i/>
          <w:sz w:val="24"/>
          <w:szCs w:val="24"/>
        </w:rPr>
        <w:t>A</w:t>
      </w:r>
    </w:p>
    <w:p w:rsidR="006B44AF" w:rsidRPr="004D40E0" w:rsidRDefault="006B44AF" w:rsidP="004D40E0">
      <w:pPr>
        <w:rPr>
          <w:i/>
          <w:sz w:val="24"/>
          <w:szCs w:val="24"/>
        </w:rPr>
      </w:pPr>
    </w:p>
    <w:p w:rsidR="006B44AF" w:rsidRDefault="006B44AF" w:rsidP="004D40E0">
      <w:pPr>
        <w:rPr>
          <w:i/>
          <w:sz w:val="24"/>
          <w:szCs w:val="24"/>
        </w:rPr>
      </w:pPr>
    </w:p>
    <w:p w:rsidR="004D40E0" w:rsidRPr="004D40E0" w:rsidRDefault="004D40E0" w:rsidP="004D40E0">
      <w:pPr>
        <w:rPr>
          <w:i/>
          <w:sz w:val="24"/>
          <w:szCs w:val="24"/>
        </w:rPr>
      </w:pPr>
    </w:p>
    <w:p w:rsidR="006B44AF" w:rsidRPr="004D40E0" w:rsidRDefault="006B44AF" w:rsidP="004D40E0">
      <w:pPr>
        <w:rPr>
          <w:i/>
          <w:sz w:val="24"/>
          <w:szCs w:val="24"/>
        </w:rPr>
      </w:pPr>
    </w:p>
    <w:p w:rsidR="00BB1055" w:rsidRPr="004D40E0" w:rsidRDefault="006B44AF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S</w:t>
      </w:r>
      <w:r w:rsidR="00C50F4E" w:rsidRPr="004D40E0">
        <w:rPr>
          <w:i/>
          <w:sz w:val="24"/>
          <w:szCs w:val="24"/>
        </w:rPr>
        <w:t>truktura práce,</w:t>
      </w:r>
      <w:r w:rsidR="00BB1055" w:rsidRPr="004D40E0">
        <w:rPr>
          <w:i/>
          <w:sz w:val="24"/>
          <w:szCs w:val="24"/>
        </w:rPr>
        <w:t xml:space="preserve"> vhodnost </w:t>
      </w:r>
      <w:r w:rsidRPr="004D40E0">
        <w:rPr>
          <w:i/>
          <w:sz w:val="24"/>
          <w:szCs w:val="24"/>
        </w:rPr>
        <w:t>zvoleného postupu</w:t>
      </w:r>
      <w:r w:rsidR="00BB1055" w:rsidRPr="004D40E0">
        <w:rPr>
          <w:i/>
          <w:sz w:val="24"/>
          <w:szCs w:val="24"/>
        </w:rPr>
        <w:t xml:space="preserve"> a </w:t>
      </w:r>
      <w:r w:rsidRPr="004D40E0">
        <w:rPr>
          <w:i/>
          <w:sz w:val="24"/>
          <w:szCs w:val="24"/>
        </w:rPr>
        <w:t xml:space="preserve">použitých </w:t>
      </w:r>
      <w:r w:rsidR="00BB1055" w:rsidRPr="004D40E0">
        <w:rPr>
          <w:i/>
          <w:sz w:val="24"/>
          <w:szCs w:val="24"/>
        </w:rPr>
        <w:t xml:space="preserve">metod </w:t>
      </w:r>
      <w:r w:rsidR="00B62754">
        <w:rPr>
          <w:i/>
          <w:sz w:val="24"/>
          <w:szCs w:val="24"/>
        </w:rPr>
        <w:t>:</w:t>
      </w:r>
      <w:r w:rsidR="00B62754" w:rsidRPr="00B62754">
        <w:rPr>
          <w:b/>
          <w:i/>
          <w:sz w:val="24"/>
          <w:szCs w:val="24"/>
        </w:rPr>
        <w:t>A</w:t>
      </w:r>
    </w:p>
    <w:p w:rsidR="00BB1055" w:rsidRPr="004D40E0" w:rsidRDefault="00BB1055" w:rsidP="004D40E0">
      <w:pPr>
        <w:rPr>
          <w:sz w:val="24"/>
          <w:szCs w:val="24"/>
        </w:rPr>
      </w:pP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C50F4E" w:rsidRDefault="00C50F4E" w:rsidP="004D40E0">
      <w:pPr>
        <w:jc w:val="both"/>
        <w:rPr>
          <w:sz w:val="24"/>
          <w:szCs w:val="24"/>
        </w:rPr>
      </w:pPr>
    </w:p>
    <w:p w:rsidR="004D40E0" w:rsidRPr="004D40E0" w:rsidRDefault="004D40E0" w:rsidP="004D40E0">
      <w:pPr>
        <w:jc w:val="both"/>
        <w:rPr>
          <w:sz w:val="24"/>
          <w:szCs w:val="24"/>
        </w:rPr>
      </w:pPr>
    </w:p>
    <w:p w:rsidR="00BB1055" w:rsidRDefault="00BB1055" w:rsidP="004D40E0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Odborná úroveň</w:t>
      </w:r>
      <w:r w:rsidR="003E275A" w:rsidRPr="004D40E0">
        <w:rPr>
          <w:i/>
          <w:sz w:val="24"/>
          <w:szCs w:val="24"/>
        </w:rPr>
        <w:t>,</w:t>
      </w:r>
      <w:r w:rsidRPr="004D40E0">
        <w:rPr>
          <w:i/>
          <w:sz w:val="24"/>
          <w:szCs w:val="24"/>
        </w:rPr>
        <w:t xml:space="preserve"> </w:t>
      </w:r>
      <w:r w:rsidR="00F24AD4">
        <w:rPr>
          <w:i/>
          <w:sz w:val="24"/>
          <w:szCs w:val="24"/>
        </w:rPr>
        <w:t>vlastní přínos</w:t>
      </w:r>
      <w:r w:rsidR="003E275A" w:rsidRPr="004D40E0">
        <w:rPr>
          <w:i/>
          <w:sz w:val="24"/>
          <w:szCs w:val="24"/>
        </w:rPr>
        <w:t xml:space="preserve">, </w:t>
      </w:r>
      <w:r w:rsidR="00F24AD4">
        <w:rPr>
          <w:i/>
          <w:sz w:val="24"/>
          <w:szCs w:val="24"/>
        </w:rPr>
        <w:t>spolupráce s</w:t>
      </w:r>
      <w:r w:rsidR="00B62754">
        <w:rPr>
          <w:i/>
          <w:sz w:val="24"/>
          <w:szCs w:val="24"/>
        </w:rPr>
        <w:t> </w:t>
      </w:r>
      <w:r w:rsidR="00F24AD4">
        <w:rPr>
          <w:i/>
          <w:sz w:val="24"/>
          <w:szCs w:val="24"/>
        </w:rPr>
        <w:t>vedoucím</w:t>
      </w:r>
      <w:r w:rsidR="00B62754">
        <w:rPr>
          <w:i/>
          <w:sz w:val="24"/>
          <w:szCs w:val="24"/>
        </w:rPr>
        <w:t xml:space="preserve">: </w:t>
      </w:r>
      <w:r w:rsidR="00B62754" w:rsidRPr="00B62754">
        <w:rPr>
          <w:b/>
          <w:i/>
          <w:sz w:val="24"/>
          <w:szCs w:val="24"/>
        </w:rPr>
        <w:t>A</w:t>
      </w:r>
    </w:p>
    <w:p w:rsidR="004D40E0" w:rsidRDefault="004D40E0" w:rsidP="004D40E0">
      <w:pPr>
        <w:jc w:val="both"/>
        <w:rPr>
          <w:sz w:val="24"/>
          <w:szCs w:val="24"/>
        </w:rPr>
      </w:pP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6558F5" w:rsidRPr="004D40E0" w:rsidRDefault="006558F5" w:rsidP="004D40E0">
      <w:pPr>
        <w:jc w:val="both"/>
        <w:rPr>
          <w:sz w:val="24"/>
          <w:szCs w:val="24"/>
        </w:rPr>
      </w:pPr>
    </w:p>
    <w:p w:rsidR="003E275A" w:rsidRPr="004D40E0" w:rsidRDefault="003E275A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Práce s</w:t>
      </w:r>
      <w:r w:rsidR="00B62754">
        <w:rPr>
          <w:i/>
          <w:sz w:val="24"/>
          <w:szCs w:val="24"/>
        </w:rPr>
        <w:t> </w:t>
      </w:r>
      <w:r w:rsidRPr="004D40E0">
        <w:rPr>
          <w:i/>
          <w:sz w:val="24"/>
          <w:szCs w:val="24"/>
        </w:rPr>
        <w:t>literaturou</w:t>
      </w:r>
      <w:r w:rsidR="00B62754">
        <w:rPr>
          <w:i/>
          <w:sz w:val="24"/>
          <w:szCs w:val="24"/>
        </w:rPr>
        <w:t>:</w:t>
      </w:r>
      <w:r w:rsidR="00B62754" w:rsidRPr="00B62754">
        <w:rPr>
          <w:b/>
          <w:i/>
          <w:sz w:val="24"/>
          <w:szCs w:val="24"/>
        </w:rPr>
        <w:t>A</w:t>
      </w:r>
    </w:p>
    <w:p w:rsidR="003E275A" w:rsidRPr="004D40E0" w:rsidRDefault="003E275A" w:rsidP="004D40E0">
      <w:pPr>
        <w:jc w:val="both"/>
        <w:rPr>
          <w:i/>
          <w:sz w:val="24"/>
          <w:szCs w:val="24"/>
        </w:rPr>
      </w:pPr>
    </w:p>
    <w:p w:rsidR="006558F5" w:rsidRPr="004D40E0" w:rsidRDefault="006558F5" w:rsidP="004D40E0">
      <w:pPr>
        <w:jc w:val="both"/>
        <w:rPr>
          <w:i/>
          <w:sz w:val="24"/>
          <w:szCs w:val="24"/>
        </w:rPr>
      </w:pPr>
    </w:p>
    <w:p w:rsidR="006B44AF" w:rsidRDefault="006B44AF" w:rsidP="004D40E0">
      <w:pPr>
        <w:jc w:val="both"/>
        <w:rPr>
          <w:i/>
          <w:sz w:val="24"/>
          <w:szCs w:val="24"/>
        </w:rPr>
      </w:pPr>
    </w:p>
    <w:p w:rsidR="004D40E0" w:rsidRPr="004D40E0" w:rsidRDefault="004D40E0" w:rsidP="004D40E0">
      <w:pPr>
        <w:jc w:val="both"/>
        <w:rPr>
          <w:i/>
          <w:sz w:val="24"/>
          <w:szCs w:val="24"/>
        </w:rPr>
      </w:pPr>
    </w:p>
    <w:p w:rsidR="00BB1055" w:rsidRPr="004D40E0" w:rsidRDefault="006558F5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</w:t>
      </w:r>
      <w:r w:rsidR="003E275A" w:rsidRPr="004D40E0">
        <w:rPr>
          <w:i/>
          <w:sz w:val="24"/>
          <w:szCs w:val="24"/>
        </w:rPr>
        <w:t>azyková, stylistická a f</w:t>
      </w:r>
      <w:r w:rsidR="00BB1055" w:rsidRPr="004D40E0">
        <w:rPr>
          <w:i/>
          <w:sz w:val="24"/>
          <w:szCs w:val="24"/>
        </w:rPr>
        <w:t>ormál</w:t>
      </w:r>
      <w:r w:rsidR="003E275A" w:rsidRPr="004D40E0">
        <w:rPr>
          <w:i/>
          <w:sz w:val="24"/>
          <w:szCs w:val="24"/>
        </w:rPr>
        <w:t>ní</w:t>
      </w:r>
      <w:r w:rsidR="00BB1055" w:rsidRPr="004D40E0">
        <w:rPr>
          <w:i/>
          <w:sz w:val="24"/>
          <w:szCs w:val="24"/>
        </w:rPr>
        <w:t xml:space="preserve"> úprava</w:t>
      </w:r>
      <w:r w:rsidR="00B62754">
        <w:rPr>
          <w:i/>
          <w:sz w:val="24"/>
          <w:szCs w:val="24"/>
        </w:rPr>
        <w:t>:</w:t>
      </w:r>
      <w:r w:rsidR="008F3191">
        <w:rPr>
          <w:b/>
          <w:i/>
          <w:sz w:val="24"/>
          <w:szCs w:val="24"/>
        </w:rPr>
        <w:t>B</w:t>
      </w: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BB1055" w:rsidRDefault="00BB1055" w:rsidP="004D40E0">
      <w:pPr>
        <w:jc w:val="both"/>
        <w:rPr>
          <w:sz w:val="24"/>
          <w:szCs w:val="24"/>
        </w:rPr>
      </w:pPr>
    </w:p>
    <w:p w:rsidR="004D40E0" w:rsidRPr="004D40E0" w:rsidRDefault="004D40E0" w:rsidP="004D40E0">
      <w:pPr>
        <w:jc w:val="both"/>
        <w:rPr>
          <w:sz w:val="24"/>
          <w:szCs w:val="24"/>
        </w:rPr>
      </w:pPr>
    </w:p>
    <w:p w:rsidR="00C50F4E" w:rsidRPr="004D40E0" w:rsidRDefault="00C50F4E" w:rsidP="004D40E0">
      <w:pPr>
        <w:jc w:val="both"/>
        <w:rPr>
          <w:sz w:val="24"/>
          <w:szCs w:val="24"/>
        </w:rPr>
      </w:pPr>
    </w:p>
    <w:p w:rsidR="00BB1055" w:rsidRPr="004D40E0" w:rsidRDefault="00F24AD4" w:rsidP="004D40E0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="006558F5" w:rsidRPr="004D40E0">
        <w:rPr>
          <w:i/>
          <w:sz w:val="24"/>
          <w:szCs w:val="24"/>
        </w:rPr>
        <w:t>řipomínky, n</w:t>
      </w:r>
      <w:r w:rsidR="003E275A" w:rsidRPr="004D40E0">
        <w:rPr>
          <w:i/>
          <w:sz w:val="24"/>
          <w:szCs w:val="24"/>
        </w:rPr>
        <w:t>áměty</w:t>
      </w:r>
      <w:r w:rsidR="006558F5" w:rsidRPr="004D40E0">
        <w:rPr>
          <w:i/>
          <w:sz w:val="24"/>
          <w:szCs w:val="24"/>
        </w:rPr>
        <w:t>,</w:t>
      </w:r>
      <w:r w:rsidR="008250F1" w:rsidRPr="004D40E0">
        <w:rPr>
          <w:i/>
          <w:sz w:val="24"/>
          <w:szCs w:val="24"/>
        </w:rPr>
        <w:t xml:space="preserve"> </w:t>
      </w:r>
      <w:r w:rsidR="006558F5" w:rsidRPr="004D40E0">
        <w:rPr>
          <w:i/>
          <w:sz w:val="24"/>
          <w:szCs w:val="24"/>
        </w:rPr>
        <w:t>otázky</w:t>
      </w:r>
      <w:r w:rsidR="009933AE" w:rsidRPr="004D40E0">
        <w:rPr>
          <w:i/>
          <w:sz w:val="24"/>
          <w:szCs w:val="24"/>
        </w:rPr>
        <w:t xml:space="preserve"> </w:t>
      </w:r>
      <w:r w:rsidR="003E275A" w:rsidRPr="004D40E0">
        <w:rPr>
          <w:i/>
          <w:sz w:val="24"/>
          <w:szCs w:val="24"/>
        </w:rPr>
        <w:t>pro</w:t>
      </w:r>
      <w:r w:rsidR="006B44AF" w:rsidRPr="004D40E0">
        <w:rPr>
          <w:i/>
          <w:sz w:val="24"/>
          <w:szCs w:val="24"/>
        </w:rPr>
        <w:t xml:space="preserve"> obhajobu</w:t>
      </w:r>
      <w:r w:rsidR="00B62754">
        <w:rPr>
          <w:i/>
          <w:sz w:val="24"/>
          <w:szCs w:val="24"/>
        </w:rPr>
        <w:t>:</w:t>
      </w:r>
      <w:r w:rsidR="00B62754" w:rsidRPr="00B62754">
        <w:rPr>
          <w:b/>
          <w:i/>
          <w:sz w:val="24"/>
          <w:szCs w:val="24"/>
        </w:rPr>
        <w:t>0</w:t>
      </w: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C50F4E" w:rsidRDefault="00C50F4E" w:rsidP="004D40E0">
      <w:pPr>
        <w:jc w:val="both"/>
        <w:rPr>
          <w:sz w:val="24"/>
          <w:szCs w:val="24"/>
        </w:rPr>
      </w:pPr>
    </w:p>
    <w:p w:rsidR="004D40E0" w:rsidRPr="004D40E0" w:rsidRDefault="004D40E0" w:rsidP="004D40E0">
      <w:pPr>
        <w:jc w:val="both"/>
        <w:rPr>
          <w:sz w:val="24"/>
          <w:szCs w:val="24"/>
        </w:rPr>
      </w:pPr>
    </w:p>
    <w:p w:rsidR="00144ABC" w:rsidRPr="004D40E0" w:rsidRDefault="00144ABC" w:rsidP="004D40E0">
      <w:pPr>
        <w:jc w:val="both"/>
        <w:rPr>
          <w:sz w:val="24"/>
          <w:szCs w:val="24"/>
        </w:rPr>
      </w:pPr>
    </w:p>
    <w:p w:rsidR="00BB1055" w:rsidRPr="004D40E0" w:rsidRDefault="006558F5" w:rsidP="004D40E0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</w:t>
      </w:r>
      <w:r w:rsidR="00BB1055" w:rsidRPr="004D40E0">
        <w:rPr>
          <w:b w:val="0"/>
          <w:i/>
          <w:szCs w:val="24"/>
        </w:rPr>
        <w:t>odnocení</w:t>
      </w: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BB1055" w:rsidRPr="004D40E0" w:rsidRDefault="00BB1055" w:rsidP="004D40E0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B62754">
        <w:rPr>
          <w:b/>
          <w:color w:val="000000"/>
          <w:sz w:val="24"/>
          <w:szCs w:val="24"/>
          <w:u w:val="single"/>
        </w:rPr>
        <w:t>doporučuji</w:t>
      </w:r>
      <w:r w:rsidR="006400F4" w:rsidRPr="00B62754">
        <w:rPr>
          <w:b/>
          <w:color w:val="000000"/>
          <w:sz w:val="24"/>
          <w:szCs w:val="24"/>
          <w:u w:val="single"/>
        </w:rPr>
        <w:t xml:space="preserve"> </w:t>
      </w:r>
      <w:r w:rsidRPr="004D40E0">
        <w:rPr>
          <w:sz w:val="24"/>
          <w:szCs w:val="24"/>
        </w:rPr>
        <w:t>k obhajobě a hodnotím ji</w:t>
      </w:r>
      <w:r w:rsidR="006400F4">
        <w:rPr>
          <w:sz w:val="24"/>
          <w:szCs w:val="24"/>
        </w:rPr>
        <w:t xml:space="preserve"> stupněm </w:t>
      </w:r>
      <w:r w:rsidR="006400F4" w:rsidRPr="00801892">
        <w:rPr>
          <w:b/>
          <w:sz w:val="24"/>
          <w:szCs w:val="24"/>
          <w:u w:val="single"/>
        </w:rPr>
        <w:t>A</w:t>
      </w:r>
    </w:p>
    <w:p w:rsidR="00BB1055" w:rsidRDefault="00BB1055" w:rsidP="004D40E0">
      <w:pPr>
        <w:jc w:val="both"/>
        <w:rPr>
          <w:sz w:val="24"/>
          <w:szCs w:val="24"/>
        </w:rPr>
      </w:pPr>
    </w:p>
    <w:p w:rsidR="006400F4" w:rsidRPr="004D40E0" w:rsidRDefault="006400F4" w:rsidP="004D40E0">
      <w:pPr>
        <w:jc w:val="both"/>
        <w:rPr>
          <w:sz w:val="24"/>
          <w:szCs w:val="24"/>
        </w:rPr>
      </w:pPr>
    </w:p>
    <w:p w:rsidR="00BB1055" w:rsidRPr="004D40E0" w:rsidRDefault="009933AE" w:rsidP="004D40E0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Datum</w:t>
      </w:r>
      <w:r w:rsidR="00D76224" w:rsidRPr="004D40E0">
        <w:rPr>
          <w:i/>
          <w:sz w:val="24"/>
          <w:szCs w:val="24"/>
        </w:rPr>
        <w:t xml:space="preserve"> </w:t>
      </w:r>
      <w:r w:rsidR="00B62754">
        <w:rPr>
          <w:i/>
          <w:sz w:val="24"/>
          <w:szCs w:val="24"/>
        </w:rPr>
        <w:t>20.5.2011</w:t>
      </w:r>
      <w:r w:rsidR="00D76224" w:rsidRPr="004D40E0">
        <w:rPr>
          <w:i/>
          <w:sz w:val="24"/>
          <w:szCs w:val="24"/>
        </w:rPr>
        <w:t xml:space="preserve"> </w:t>
      </w:r>
    </w:p>
    <w:p w:rsidR="006B44AF" w:rsidRPr="004D40E0" w:rsidRDefault="006558F5" w:rsidP="004D40E0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="00144ABC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="002D6CED"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 w:rsidR="002D6CED"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052CB4" w:rsidRPr="004D40E0" w:rsidRDefault="006558F5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</w:r>
      <w:r w:rsidR="00144ABC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</w:r>
      <w:r w:rsidR="002D6CED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  <w:t xml:space="preserve">    </w:t>
      </w:r>
      <w:r w:rsidR="002D6CED">
        <w:rPr>
          <w:i/>
          <w:sz w:val="24"/>
          <w:szCs w:val="24"/>
        </w:rPr>
        <w:t xml:space="preserve">  </w:t>
      </w:r>
      <w:r w:rsidR="009933AE" w:rsidRPr="004D40E0">
        <w:rPr>
          <w:i/>
          <w:sz w:val="24"/>
          <w:szCs w:val="24"/>
        </w:rPr>
        <w:t xml:space="preserve">   </w:t>
      </w:r>
      <w:r w:rsidRPr="004D40E0">
        <w:rPr>
          <w:i/>
          <w:sz w:val="24"/>
          <w:szCs w:val="24"/>
        </w:rPr>
        <w:t xml:space="preserve">   </w:t>
      </w:r>
      <w:r w:rsidR="009933AE" w:rsidRPr="004D40E0">
        <w:rPr>
          <w:i/>
          <w:sz w:val="24"/>
          <w:szCs w:val="24"/>
        </w:rPr>
        <w:t xml:space="preserve"> Podpis</w:t>
      </w:r>
    </w:p>
    <w:p w:rsidR="00904C11" w:rsidRPr="004D40E0" w:rsidRDefault="00904C11" w:rsidP="004D40E0">
      <w:pPr>
        <w:rPr>
          <w:sz w:val="24"/>
          <w:szCs w:val="24"/>
        </w:rPr>
      </w:pPr>
    </w:p>
    <w:p w:rsidR="004D40E0" w:rsidRDefault="004D40E0" w:rsidP="004D40E0">
      <w:pPr>
        <w:pBdr>
          <w:top w:val="single" w:sz="4" w:space="1" w:color="auto"/>
        </w:pBdr>
      </w:pPr>
    </w:p>
    <w:p w:rsidR="004D40E0" w:rsidRPr="006400F4" w:rsidRDefault="004D40E0" w:rsidP="006400F4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společně s bakalářskou prací do </w:t>
      </w:r>
      <w:r w:rsidR="006400F4" w:rsidRPr="006400F4">
        <w:rPr>
          <w:sz w:val="16"/>
          <w:szCs w:val="16"/>
        </w:rPr>
        <w:t>stanoveného termínu</w:t>
      </w:r>
      <w:r w:rsidRPr="006400F4">
        <w:rPr>
          <w:sz w:val="16"/>
          <w:szCs w:val="16"/>
        </w:rPr>
        <w:t xml:space="preserve"> na</w:t>
      </w:r>
      <w:r w:rsidR="006400F4" w:rsidRPr="006400F4">
        <w:rPr>
          <w:sz w:val="16"/>
          <w:szCs w:val="16"/>
        </w:rPr>
        <w:t> </w:t>
      </w:r>
      <w:r w:rsidRPr="006400F4">
        <w:rPr>
          <w:sz w:val="16"/>
          <w:szCs w:val="16"/>
        </w:rPr>
        <w:t>studijní administrativu IMS Brno, Veveří 111, 6</w:t>
      </w:r>
      <w:r w:rsidR="00144ABC" w:rsidRPr="006400F4">
        <w:rPr>
          <w:sz w:val="16"/>
          <w:szCs w:val="16"/>
        </w:rPr>
        <w:t>16</w:t>
      </w:r>
      <w:r w:rsidR="006400F4" w:rsidRPr="006400F4">
        <w:rPr>
          <w:sz w:val="16"/>
          <w:szCs w:val="16"/>
        </w:rPr>
        <w:t xml:space="preserve"> 00 Brno (</w:t>
      </w:r>
      <w:r w:rsidRPr="006400F4">
        <w:rPr>
          <w:sz w:val="16"/>
          <w:szCs w:val="16"/>
        </w:rPr>
        <w:t xml:space="preserve">e-mail: </w:t>
      </w:r>
      <w:hyperlink r:id="rId4" w:history="1">
        <w:r w:rsidR="006400F4" w:rsidRPr="006400F4">
          <w:rPr>
            <w:rStyle w:val="Hypertextovodkaz"/>
            <w:sz w:val="16"/>
            <w:szCs w:val="16"/>
          </w:rPr>
          <w:t>imsbrno@iol.cz</w:t>
        </w:r>
      </w:hyperlink>
      <w:r w:rsidR="006400F4" w:rsidRPr="006400F4">
        <w:rPr>
          <w:sz w:val="16"/>
          <w:szCs w:val="16"/>
        </w:rPr>
        <w:t>).</w:t>
      </w:r>
    </w:p>
    <w:p w:rsidR="005F0B31" w:rsidRDefault="006400F4" w:rsidP="006400F4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 w:rsidR="002F46CF"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6400F4" w:rsidRPr="006400F4" w:rsidRDefault="006400F4" w:rsidP="006400F4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 w:rsidR="00EC44A6"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sectPr w:rsidR="006400F4" w:rsidRPr="006400F4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embedSystemFonts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052CB4"/>
    <w:rsid w:val="00040579"/>
    <w:rsid w:val="00052CB4"/>
    <w:rsid w:val="000C0BCF"/>
    <w:rsid w:val="00144ABC"/>
    <w:rsid w:val="0028707C"/>
    <w:rsid w:val="002D6CED"/>
    <w:rsid w:val="002F46CF"/>
    <w:rsid w:val="00301053"/>
    <w:rsid w:val="003E275A"/>
    <w:rsid w:val="00480978"/>
    <w:rsid w:val="004D40E0"/>
    <w:rsid w:val="005B56CF"/>
    <w:rsid w:val="005F0B31"/>
    <w:rsid w:val="006400F4"/>
    <w:rsid w:val="0065377C"/>
    <w:rsid w:val="006558F5"/>
    <w:rsid w:val="006B44AF"/>
    <w:rsid w:val="00726325"/>
    <w:rsid w:val="00771191"/>
    <w:rsid w:val="007A76CD"/>
    <w:rsid w:val="00801892"/>
    <w:rsid w:val="008250F1"/>
    <w:rsid w:val="008F3191"/>
    <w:rsid w:val="00904C11"/>
    <w:rsid w:val="009214B5"/>
    <w:rsid w:val="009933AE"/>
    <w:rsid w:val="00B62754"/>
    <w:rsid w:val="00B81E89"/>
    <w:rsid w:val="00BB1055"/>
    <w:rsid w:val="00C35249"/>
    <w:rsid w:val="00C50F4E"/>
    <w:rsid w:val="00CA6430"/>
    <w:rsid w:val="00D10DAC"/>
    <w:rsid w:val="00D63F4E"/>
    <w:rsid w:val="00D76224"/>
    <w:rsid w:val="00E85C02"/>
    <w:rsid w:val="00EC44A6"/>
    <w:rsid w:val="00F24A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1055"/>
  </w:style>
  <w:style w:type="paragraph" w:styleId="Nadpis1">
    <w:name w:val="heading 1"/>
    <w:basedOn w:val="Normln"/>
    <w:next w:val="Normln"/>
    <w:qFormat/>
    <w:rsid w:val="00904C1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BB1055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zev">
    <w:name w:val="Title"/>
    <w:basedOn w:val="Normln"/>
    <w:qFormat/>
    <w:rsid w:val="00BB1055"/>
    <w:pPr>
      <w:jc w:val="center"/>
    </w:pPr>
    <w:rPr>
      <w:rFonts w:ascii="Arial Unicode MS" w:eastAsia="Arial Unicode MS" w:hAnsi="Arial Unicode MS"/>
      <w:b/>
      <w:sz w:val="22"/>
    </w:rPr>
  </w:style>
  <w:style w:type="character" w:styleId="Hypertextovodkaz">
    <w:name w:val="Hyperlink"/>
    <w:basedOn w:val="Standardnpsmoodstavce"/>
    <w:rsid w:val="006400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msbrno@iol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janeckova</Template>
  <TotalTime>1</TotalTime>
  <Pages>1</Pages>
  <Words>166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/>
  <LinksUpToDate>false</LinksUpToDate>
  <CharactersWithSpaces>1150</CharactersWithSpaces>
  <SharedDoc>false</SharedDoc>
  <HLinks>
    <vt:vector size="6" baseType="variant">
      <vt:variant>
        <vt:i4>196650</vt:i4>
      </vt:variant>
      <vt:variant>
        <vt:i4>0</vt:i4>
      </vt:variant>
      <vt:variant>
        <vt:i4>0</vt:i4>
      </vt:variant>
      <vt:variant>
        <vt:i4>5</vt:i4>
      </vt:variant>
      <vt:variant>
        <vt:lpwstr>mailto:imsbrno@iol.cz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creator>Antonín Řehoř</dc:creator>
  <cp:lastModifiedBy>Lenka</cp:lastModifiedBy>
  <cp:revision>2</cp:revision>
  <cp:lastPrinted>2007-11-19T07:59:00Z</cp:lastPrinted>
  <dcterms:created xsi:type="dcterms:W3CDTF">2011-05-22T19:44:00Z</dcterms:created>
  <dcterms:modified xsi:type="dcterms:W3CDTF">2011-05-22T19:44:00Z</dcterms:modified>
</cp:coreProperties>
</file>